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6155" w14:textId="3743A8F4" w:rsidR="00200C40" w:rsidRPr="00200C40" w:rsidRDefault="00200C40" w:rsidP="00200C40">
      <w:pPr>
        <w:pStyle w:val="Heading2"/>
      </w:pPr>
      <w:r w:rsidRPr="00200C40">
        <w:rPr>
          <w:noProof/>
        </w:rPr>
        <w:drawing>
          <wp:inline distT="0" distB="0" distL="0" distR="0" wp14:anchorId="6BFBCC81" wp14:editId="76D33F09">
            <wp:extent cx="5943600" cy="805815"/>
            <wp:effectExtent l="0" t="0" r="0" b="0"/>
            <wp:docPr id="564024657" name="Picture 3" descr="A grey and black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24657" name="Picture 3" descr="A grey and black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BCC4C" w14:textId="4DE14207" w:rsidR="007B4015" w:rsidRPr="001F60AB" w:rsidRDefault="00E60E6B" w:rsidP="007B4015">
      <w:pPr>
        <w:ind w:left="360"/>
        <w:rPr>
          <w:b/>
          <w:bCs/>
        </w:rPr>
      </w:pPr>
      <w:r w:rsidRPr="00E639D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3A983D" wp14:editId="4394E45E">
                <wp:simplePos x="0" y="0"/>
                <wp:positionH relativeFrom="column">
                  <wp:posOffset>2571751</wp:posOffset>
                </wp:positionH>
                <wp:positionV relativeFrom="paragraph">
                  <wp:posOffset>259716</wp:posOffset>
                </wp:positionV>
                <wp:extent cx="3333750" cy="4819650"/>
                <wp:effectExtent l="0" t="0" r="19050" b="19050"/>
                <wp:wrapSquare wrapText="bothSides"/>
                <wp:docPr id="196183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E4CE5" w14:textId="77777777" w:rsidR="00E91A26" w:rsidRPr="00316522" w:rsidRDefault="00E91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softHyphen/>
                              <w:t>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  <w:t>______</w:t>
                            </w:r>
                          </w:p>
                          <w:p w14:paraId="3D98B80C" w14:textId="77777777" w:rsidR="00E91A26" w:rsidRPr="00316522" w:rsidRDefault="00E91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softHyphen/>
                              <w:t>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26D96972" w14:textId="77777777" w:rsidR="00E91A26" w:rsidRPr="00316522" w:rsidRDefault="00E91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>City: ____________State: _______ Zip:_____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7DAF0005" w14:textId="77777777" w:rsidR="00E91A26" w:rsidRPr="00316522" w:rsidRDefault="00E91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>DOB: 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t xml:space="preserve"> Phone: 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3DA0B634" w14:textId="77777777" w:rsidR="00E91A26" w:rsidRPr="00316522" w:rsidRDefault="00E91A2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  <w:r w:rsidRPr="003165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 ________________________________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597AC26E" w14:textId="77777777" w:rsidR="00E91A26" w:rsidRPr="00316522" w:rsidRDefault="00E91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65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 have read and agree to the following</w:t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581D21F" w14:textId="77777777" w:rsidR="00E91A26" w:rsidRPr="00316522" w:rsidRDefault="00E91A26" w:rsidP="00400B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>Tests are being performed at your request.</w:t>
                            </w:r>
                          </w:p>
                          <w:p w14:paraId="7066D922" w14:textId="77777777" w:rsidR="00E91A26" w:rsidRPr="00316522" w:rsidRDefault="00E91A26" w:rsidP="00400B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>Testing will not be submitted to your insurance.</w:t>
                            </w:r>
                          </w:p>
                          <w:p w14:paraId="34A4E071" w14:textId="796EAA95" w:rsidR="00E91A26" w:rsidRPr="00316522" w:rsidRDefault="00E91A26" w:rsidP="00400B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 xml:space="preserve">Results will not be forwarded to your physician. They will be sent directly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 your address on file. </w:t>
                            </w:r>
                          </w:p>
                          <w:p w14:paraId="344328E4" w14:textId="77777777" w:rsidR="00E91A26" w:rsidRDefault="00E91A26" w:rsidP="00400B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 xml:space="preserve">If action on results is required, I must contact my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physician</w:t>
                            </w:r>
                            <w:r>
                              <w:t>.</w:t>
                            </w:r>
                          </w:p>
                          <w:p w14:paraId="7E89AD39" w14:textId="56DAAD24" w:rsidR="00F556FC" w:rsidRPr="00F556FC" w:rsidRDefault="00F556FC" w:rsidP="00400B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556FC">
                              <w:rPr>
                                <w:sz w:val="20"/>
                                <w:szCs w:val="20"/>
                              </w:rPr>
                              <w:t xml:space="preserve">I understand my results will not be uploaded to MyChart. </w:t>
                            </w:r>
                          </w:p>
                          <w:p w14:paraId="4F624DB9" w14:textId="26CE8072" w:rsidR="009438A7" w:rsidRPr="00F556FC" w:rsidRDefault="009438A7" w:rsidP="00F556FC">
                            <w:pPr>
                              <w:pStyle w:val="ListParagraph"/>
                              <w:ind w:left="7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848481" w14:textId="77777777" w:rsidR="00E91A26" w:rsidRDefault="00E91A26" w:rsidP="00400B85">
                            <w:r>
                              <w:t>________________________       ___________</w:t>
                            </w:r>
                          </w:p>
                          <w:p w14:paraId="69DBFBE3" w14:textId="77777777" w:rsidR="00E91A26" w:rsidRPr="00400B85" w:rsidRDefault="00E91A26" w:rsidP="00400B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0B85">
                              <w:rPr>
                                <w:sz w:val="16"/>
                                <w:szCs w:val="16"/>
                              </w:rPr>
                              <w:t xml:space="preserve">Signature of Patient or Guardian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Pr="00400B85">
                              <w:rPr>
                                <w:sz w:val="16"/>
                                <w:szCs w:val="16"/>
                              </w:rPr>
                              <w:t xml:space="preserve">  Date</w:t>
                            </w:r>
                          </w:p>
                          <w:p w14:paraId="3F1C6CD7" w14:textId="27ECE535" w:rsidR="00E91A26" w:rsidRDefault="00E91A26">
                            <w:r>
                              <w:rPr>
                                <w:sz w:val="20"/>
                                <w:szCs w:val="20"/>
                              </w:rPr>
                              <w:t xml:space="preserve">Results will be mailed directly to you. Please allow up to 1 week for processing.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A9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pt;margin-top:20.45pt;width:262.5pt;height:3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rbDQIAACA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">
                <v:textbox>
                  <w:txbxContent>
                    <w:p w14:paraId="36BE4CE5" w14:textId="77777777" w:rsidR="00E91A26" w:rsidRPr="00316522" w:rsidRDefault="00E91A26">
                      <w:pPr>
                        <w:rPr>
                          <w:sz w:val="20"/>
                          <w:szCs w:val="20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 xml:space="preserve">Name: </w:t>
                      </w:r>
                      <w:r w:rsidRPr="00316522">
                        <w:rPr>
                          <w:sz w:val="20"/>
                          <w:szCs w:val="20"/>
                        </w:rPr>
                        <w:softHyphen/>
                      </w:r>
                      <w:r w:rsidRPr="00316522">
                        <w:rPr>
                          <w:sz w:val="20"/>
                          <w:szCs w:val="20"/>
                        </w:rPr>
                        <w:softHyphen/>
                      </w:r>
                      <w:r w:rsidRPr="00316522">
                        <w:rPr>
                          <w:sz w:val="20"/>
                          <w:szCs w:val="20"/>
                        </w:rPr>
                        <w:softHyphen/>
                      </w:r>
                      <w:r w:rsidRPr="00316522">
                        <w:rPr>
                          <w:sz w:val="20"/>
                          <w:szCs w:val="20"/>
                        </w:rPr>
                        <w:softHyphen/>
                        <w:t>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  <w:t>______</w:t>
                      </w:r>
                    </w:p>
                    <w:p w14:paraId="3D98B80C" w14:textId="77777777" w:rsidR="00E91A26" w:rsidRPr="00316522" w:rsidRDefault="00E91A26">
                      <w:pPr>
                        <w:rPr>
                          <w:sz w:val="20"/>
                          <w:szCs w:val="20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 xml:space="preserve">Address: </w:t>
                      </w:r>
                      <w:r w:rsidRPr="00316522">
                        <w:rPr>
                          <w:sz w:val="20"/>
                          <w:szCs w:val="20"/>
                        </w:rPr>
                        <w:softHyphen/>
                      </w:r>
                      <w:r w:rsidRPr="00316522">
                        <w:rPr>
                          <w:sz w:val="20"/>
                          <w:szCs w:val="20"/>
                        </w:rPr>
                        <w:softHyphen/>
                      </w:r>
                      <w:r w:rsidRPr="00316522">
                        <w:rPr>
                          <w:sz w:val="20"/>
                          <w:szCs w:val="20"/>
                        </w:rPr>
                        <w:softHyphen/>
                      </w:r>
                      <w:r w:rsidRPr="00316522">
                        <w:rPr>
                          <w:sz w:val="20"/>
                          <w:szCs w:val="20"/>
                        </w:rPr>
                        <w:softHyphen/>
                      </w:r>
                      <w:r w:rsidRPr="00316522">
                        <w:rPr>
                          <w:sz w:val="20"/>
                          <w:szCs w:val="20"/>
                        </w:rPr>
                        <w:softHyphen/>
                        <w:t>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26D96972" w14:textId="77777777" w:rsidR="00E91A26" w:rsidRPr="00316522" w:rsidRDefault="00E91A26">
                      <w:pPr>
                        <w:rPr>
                          <w:sz w:val="20"/>
                          <w:szCs w:val="20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>City: ____________State: _______ Zip:_____</w:t>
                      </w:r>
                      <w:r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7DAF0005" w14:textId="77777777" w:rsidR="00E91A26" w:rsidRPr="00316522" w:rsidRDefault="00E91A26">
                      <w:pPr>
                        <w:rPr>
                          <w:sz w:val="20"/>
                          <w:szCs w:val="20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>DOB: 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316522">
                        <w:rPr>
                          <w:sz w:val="20"/>
                          <w:szCs w:val="20"/>
                        </w:rPr>
                        <w:t xml:space="preserve"> Phone: 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14:paraId="3DA0B634" w14:textId="77777777" w:rsidR="00E91A26" w:rsidRPr="00316522" w:rsidRDefault="00E91A2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>Email</w:t>
                      </w:r>
                      <w:r w:rsidRPr="00316522">
                        <w:rPr>
                          <w:b/>
                          <w:bCs/>
                          <w:sz w:val="20"/>
                          <w:szCs w:val="20"/>
                        </w:rPr>
                        <w:t>: ________________________________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</w:t>
                      </w:r>
                    </w:p>
                    <w:p w14:paraId="597AC26E" w14:textId="77777777" w:rsidR="00E91A26" w:rsidRPr="00316522" w:rsidRDefault="00E91A26">
                      <w:pPr>
                        <w:rPr>
                          <w:sz w:val="20"/>
                          <w:szCs w:val="20"/>
                        </w:rPr>
                      </w:pPr>
                      <w:r w:rsidRPr="00316522">
                        <w:rPr>
                          <w:b/>
                          <w:bCs/>
                          <w:sz w:val="20"/>
                          <w:szCs w:val="20"/>
                        </w:rPr>
                        <w:t>I have read and agree to the following</w:t>
                      </w:r>
                      <w:r w:rsidRPr="0031652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581D21F" w14:textId="77777777" w:rsidR="00E91A26" w:rsidRPr="00316522" w:rsidRDefault="00E91A26" w:rsidP="00400B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>Tests are being performed at your request.</w:t>
                      </w:r>
                    </w:p>
                    <w:p w14:paraId="7066D922" w14:textId="77777777" w:rsidR="00E91A26" w:rsidRPr="00316522" w:rsidRDefault="00E91A26" w:rsidP="00400B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>Testing will not be submitted to your insurance.</w:t>
                      </w:r>
                    </w:p>
                    <w:p w14:paraId="34A4E071" w14:textId="796EAA95" w:rsidR="00E91A26" w:rsidRPr="00316522" w:rsidRDefault="00E91A26" w:rsidP="00400B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 xml:space="preserve">Results will not be forwarded to your physician. They will be sent directly </w:t>
                      </w:r>
                      <w:r>
                        <w:rPr>
                          <w:sz w:val="20"/>
                          <w:szCs w:val="20"/>
                        </w:rPr>
                        <w:t xml:space="preserve">to your address on file. </w:t>
                      </w:r>
                    </w:p>
                    <w:p w14:paraId="344328E4" w14:textId="77777777" w:rsidR="00E91A26" w:rsidRDefault="00E91A26" w:rsidP="00400B8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16522">
                        <w:rPr>
                          <w:sz w:val="20"/>
                          <w:szCs w:val="20"/>
                        </w:rPr>
                        <w:t xml:space="preserve">If action on results is required, I must contact my </w:t>
                      </w:r>
                      <w:r>
                        <w:rPr>
                          <w:sz w:val="20"/>
                          <w:szCs w:val="20"/>
                        </w:rPr>
                        <w:t>physician</w:t>
                      </w:r>
                      <w:r>
                        <w:t>.</w:t>
                      </w:r>
                    </w:p>
                    <w:p w14:paraId="7E89AD39" w14:textId="56DAAD24" w:rsidR="00F556FC" w:rsidRPr="00F556FC" w:rsidRDefault="00F556FC" w:rsidP="00400B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F556FC">
                        <w:rPr>
                          <w:sz w:val="20"/>
                          <w:szCs w:val="20"/>
                        </w:rPr>
                        <w:t xml:space="preserve">I understand my results will not be uploaded to MyChart. </w:t>
                      </w:r>
                    </w:p>
                    <w:p w14:paraId="4F624DB9" w14:textId="26CE8072" w:rsidR="009438A7" w:rsidRPr="00F556FC" w:rsidRDefault="009438A7" w:rsidP="00F556FC">
                      <w:pPr>
                        <w:pStyle w:val="ListParagraph"/>
                        <w:ind w:left="765"/>
                        <w:rPr>
                          <w:sz w:val="20"/>
                          <w:szCs w:val="20"/>
                        </w:rPr>
                      </w:pPr>
                    </w:p>
                    <w:p w14:paraId="0F848481" w14:textId="77777777" w:rsidR="00E91A26" w:rsidRDefault="00E91A26" w:rsidP="00400B85">
                      <w:r>
                        <w:t>________________________       ___________</w:t>
                      </w:r>
                    </w:p>
                    <w:p w14:paraId="69DBFBE3" w14:textId="77777777" w:rsidR="00E91A26" w:rsidRPr="00400B85" w:rsidRDefault="00E91A26" w:rsidP="00400B85">
                      <w:pPr>
                        <w:rPr>
                          <w:sz w:val="16"/>
                          <w:szCs w:val="16"/>
                        </w:rPr>
                      </w:pPr>
                      <w:r w:rsidRPr="00400B85">
                        <w:rPr>
                          <w:sz w:val="16"/>
                          <w:szCs w:val="16"/>
                        </w:rPr>
                        <w:t xml:space="preserve">Signature of Patient or Guardian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</w:t>
                      </w:r>
                      <w:r w:rsidRPr="00400B85">
                        <w:rPr>
                          <w:sz w:val="16"/>
                          <w:szCs w:val="16"/>
                        </w:rPr>
                        <w:t xml:space="preserve">  Date</w:t>
                      </w:r>
                    </w:p>
                    <w:p w14:paraId="3F1C6CD7" w14:textId="27ECE535" w:rsidR="00E91A26" w:rsidRDefault="00E91A26">
                      <w:r>
                        <w:rPr>
                          <w:sz w:val="20"/>
                          <w:szCs w:val="20"/>
                        </w:rPr>
                        <w:t xml:space="preserve">Results will be mailed directly to you. Please allow up to 1 week for processing.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0AB">
        <w:rPr>
          <w:b/>
          <w:bCs/>
        </w:rPr>
        <w:tab/>
      </w:r>
      <w:r w:rsidR="001F60AB">
        <w:rPr>
          <w:b/>
          <w:bCs/>
        </w:rPr>
        <w:tab/>
      </w:r>
      <w:r w:rsidR="001F60AB">
        <w:rPr>
          <w:b/>
          <w:bCs/>
        </w:rPr>
        <w:tab/>
      </w:r>
      <w:r w:rsidR="001F60AB">
        <w:rPr>
          <w:b/>
          <w:bCs/>
        </w:rPr>
        <w:tab/>
      </w:r>
      <w:r w:rsidR="001F60AB">
        <w:rPr>
          <w:b/>
          <w:bCs/>
        </w:rPr>
        <w:tab/>
      </w:r>
      <w:r w:rsidR="001F60AB">
        <w:rPr>
          <w:b/>
          <w:bCs/>
        </w:rPr>
        <w:tab/>
      </w:r>
      <w:r w:rsidR="00A63537">
        <w:rPr>
          <w:b/>
          <w:bCs/>
        </w:rPr>
        <w:t xml:space="preserve">Direct Access Lab Testing </w:t>
      </w:r>
    </w:p>
    <w:p w14:paraId="40884015" w14:textId="14244113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A1C</w:t>
      </w:r>
      <w:r w:rsidR="005049AB">
        <w:rPr>
          <w:sz w:val="20"/>
          <w:szCs w:val="20"/>
        </w:rPr>
        <w:t xml:space="preserve"> (Diabetes)</w:t>
      </w:r>
      <w:r w:rsidRPr="00E639D1">
        <w:rPr>
          <w:sz w:val="20"/>
          <w:szCs w:val="20"/>
        </w:rPr>
        <w:tab/>
        <w:t>$30</w:t>
      </w:r>
    </w:p>
    <w:p w14:paraId="460F4683" w14:textId="096E7F62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 xml:space="preserve">Cortisol </w:t>
      </w:r>
      <w:r w:rsidRPr="00E639D1">
        <w:rPr>
          <w:sz w:val="20"/>
          <w:szCs w:val="20"/>
        </w:rPr>
        <w:tab/>
        <w:t>$30</w:t>
      </w:r>
    </w:p>
    <w:p w14:paraId="4A0BDBD1" w14:textId="5455B37A" w:rsidR="00E91A26" w:rsidRPr="00E834AA" w:rsidRDefault="00E91A26" w:rsidP="00E834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Covid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$75</w:t>
      </w:r>
      <w:r w:rsidRPr="00263CA6">
        <w:rPr>
          <w:sz w:val="20"/>
          <w:szCs w:val="20"/>
        </w:rPr>
        <w:t xml:space="preserve"> </w:t>
      </w:r>
    </w:p>
    <w:p w14:paraId="06277549" w14:textId="77777777" w:rsidR="00F128D1" w:rsidRDefault="00E91A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28D1">
        <w:rPr>
          <w:sz w:val="20"/>
          <w:szCs w:val="20"/>
        </w:rPr>
        <w:t xml:space="preserve">Estradiol </w:t>
      </w:r>
      <w:r w:rsidRPr="00F128D1">
        <w:rPr>
          <w:sz w:val="20"/>
          <w:szCs w:val="20"/>
        </w:rPr>
        <w:tab/>
        <w:t>$50</w:t>
      </w:r>
      <w:r w:rsidRPr="00F128D1">
        <w:rPr>
          <w:sz w:val="20"/>
          <w:szCs w:val="20"/>
        </w:rPr>
        <w:tab/>
      </w:r>
    </w:p>
    <w:p w14:paraId="4F5F7C5A" w14:textId="765A6D7E" w:rsidR="00E91A26" w:rsidRPr="00F128D1" w:rsidRDefault="00E91A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28D1">
        <w:rPr>
          <w:sz w:val="20"/>
          <w:szCs w:val="20"/>
        </w:rPr>
        <w:t>Ferritin</w:t>
      </w:r>
      <w:r w:rsidRPr="00F128D1">
        <w:rPr>
          <w:sz w:val="20"/>
          <w:szCs w:val="20"/>
        </w:rPr>
        <w:tab/>
      </w:r>
      <w:r w:rsidRPr="00F128D1">
        <w:rPr>
          <w:sz w:val="20"/>
          <w:szCs w:val="20"/>
        </w:rPr>
        <w:tab/>
        <w:t>$25</w:t>
      </w:r>
    </w:p>
    <w:p w14:paraId="1D32684E" w14:textId="0E66BC79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 xml:space="preserve">FSH 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$25</w:t>
      </w:r>
    </w:p>
    <w:p w14:paraId="31D8497C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FT3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$30</w:t>
      </w:r>
    </w:p>
    <w:p w14:paraId="5187E905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FT4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$25</w:t>
      </w:r>
    </w:p>
    <w:p w14:paraId="66034FE3" w14:textId="7161F197" w:rsidR="00E91A26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 xml:space="preserve">Hemoglobin     </w:t>
      </w:r>
      <w:r>
        <w:rPr>
          <w:sz w:val="20"/>
          <w:szCs w:val="20"/>
        </w:rPr>
        <w:t xml:space="preserve">   </w:t>
      </w:r>
      <w:r w:rsidRPr="00E639D1">
        <w:rPr>
          <w:sz w:val="20"/>
          <w:szCs w:val="20"/>
        </w:rPr>
        <w:t xml:space="preserve"> $10</w:t>
      </w:r>
    </w:p>
    <w:p w14:paraId="281CA6F6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Influenza</w:t>
      </w:r>
      <w:r w:rsidRPr="00E639D1">
        <w:rPr>
          <w:sz w:val="20"/>
          <w:szCs w:val="20"/>
        </w:rPr>
        <w:tab/>
        <w:t>$75</w:t>
      </w:r>
      <w:r w:rsidRPr="00E639D1">
        <w:rPr>
          <w:sz w:val="20"/>
          <w:szCs w:val="20"/>
        </w:rPr>
        <w:tab/>
      </w:r>
    </w:p>
    <w:p w14:paraId="6E3DE9A1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Kit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$20</w:t>
      </w:r>
    </w:p>
    <w:p w14:paraId="5838C384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LH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$30</w:t>
      </w:r>
    </w:p>
    <w:p w14:paraId="14B18CE0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Pregnancy Test</w:t>
      </w:r>
      <w:r w:rsidRPr="00E639D1">
        <w:rPr>
          <w:sz w:val="20"/>
          <w:szCs w:val="20"/>
        </w:rPr>
        <w:tab/>
        <w:t>$20</w:t>
      </w:r>
    </w:p>
    <w:p w14:paraId="7A7632C1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 xml:space="preserve">Progesterone </w:t>
      </w:r>
      <w:r w:rsidRPr="00E639D1">
        <w:rPr>
          <w:sz w:val="20"/>
          <w:szCs w:val="20"/>
        </w:rPr>
        <w:tab/>
        <w:t>$40</w:t>
      </w:r>
    </w:p>
    <w:p w14:paraId="23861DF6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Prolactin</w:t>
      </w:r>
      <w:r w:rsidRPr="00E639D1">
        <w:rPr>
          <w:sz w:val="20"/>
          <w:szCs w:val="20"/>
        </w:rPr>
        <w:tab/>
        <w:t>$30</w:t>
      </w:r>
    </w:p>
    <w:p w14:paraId="6B3825FB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PSA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$40</w:t>
      </w:r>
    </w:p>
    <w:p w14:paraId="6415F030" w14:textId="77777777" w:rsidR="00E91A26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RSV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$50</w:t>
      </w:r>
    </w:p>
    <w:p w14:paraId="3F85409C" w14:textId="13DEB893" w:rsidR="00E834AA" w:rsidRPr="00E639D1" w:rsidRDefault="00E834AA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SHBG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$50</w:t>
      </w:r>
    </w:p>
    <w:p w14:paraId="45C93DAB" w14:textId="748FAFB6" w:rsidR="00E91A26" w:rsidRPr="006F06D5" w:rsidRDefault="00E91A26" w:rsidP="006F06D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Strep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$40</w:t>
      </w:r>
    </w:p>
    <w:p w14:paraId="544F99D1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 xml:space="preserve">Testosterone   </w:t>
      </w:r>
      <w:r w:rsidRPr="00E639D1">
        <w:rPr>
          <w:sz w:val="20"/>
          <w:szCs w:val="20"/>
        </w:rPr>
        <w:tab/>
        <w:t>$50</w:t>
      </w:r>
    </w:p>
    <w:p w14:paraId="2C6040DA" w14:textId="5E154368" w:rsidR="00BC6DD6" w:rsidRPr="00E834AA" w:rsidRDefault="00E91A26" w:rsidP="00E834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TSH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$30</w:t>
      </w:r>
    </w:p>
    <w:p w14:paraId="29A6A75D" w14:textId="77777777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Urinalysis</w:t>
      </w:r>
      <w:r w:rsidRPr="00E639D1">
        <w:rPr>
          <w:sz w:val="20"/>
          <w:szCs w:val="20"/>
        </w:rPr>
        <w:tab/>
        <w:t>$20</w:t>
      </w:r>
    </w:p>
    <w:p w14:paraId="796F61AA" w14:textId="6473A2FA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39D1">
        <w:rPr>
          <w:sz w:val="20"/>
          <w:szCs w:val="20"/>
        </w:rPr>
        <w:t>Vit D</w:t>
      </w:r>
      <w:r w:rsidRPr="00E639D1">
        <w:rPr>
          <w:sz w:val="20"/>
          <w:szCs w:val="20"/>
        </w:rPr>
        <w:tab/>
      </w:r>
      <w:r w:rsidRPr="00E639D1">
        <w:rPr>
          <w:sz w:val="20"/>
          <w:szCs w:val="20"/>
        </w:rPr>
        <w:tab/>
        <w:t>$50</w:t>
      </w:r>
    </w:p>
    <w:p w14:paraId="4102B084" w14:textId="4C19F8C4" w:rsidR="00E91A26" w:rsidRPr="00E639D1" w:rsidRDefault="00E91A26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Vitamin B12</w:t>
      </w:r>
      <w:r>
        <w:rPr>
          <w:sz w:val="20"/>
          <w:szCs w:val="20"/>
        </w:rPr>
        <w:tab/>
        <w:t>$30</w:t>
      </w:r>
      <w:r w:rsidRPr="00E639D1">
        <w:rPr>
          <w:sz w:val="20"/>
          <w:szCs w:val="20"/>
        </w:rPr>
        <w:tab/>
      </w:r>
    </w:p>
    <w:p w14:paraId="0031C52A" w14:textId="7313928D" w:rsidR="007B4015" w:rsidRPr="00400B85" w:rsidRDefault="007B4015" w:rsidP="007B4015">
      <w:pPr>
        <w:rPr>
          <w:sz w:val="22"/>
          <w:szCs w:val="22"/>
        </w:rPr>
      </w:pPr>
    </w:p>
    <w:p w14:paraId="6207C935" w14:textId="1B0637AA" w:rsidR="007B4015" w:rsidRPr="00400B85" w:rsidRDefault="007B4015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00B85">
        <w:rPr>
          <w:sz w:val="20"/>
          <w:szCs w:val="20"/>
          <w:u w:val="single"/>
        </w:rPr>
        <w:t>Menopause Panel</w:t>
      </w:r>
      <w:r w:rsidRPr="00400B85">
        <w:rPr>
          <w:sz w:val="20"/>
          <w:szCs w:val="20"/>
        </w:rPr>
        <w:t xml:space="preserve">:  </w:t>
      </w:r>
      <w:r w:rsidRPr="00400B85">
        <w:rPr>
          <w:sz w:val="20"/>
          <w:szCs w:val="20"/>
        </w:rPr>
        <w:tab/>
        <w:t>$</w:t>
      </w:r>
      <w:r w:rsidR="00684A8A">
        <w:rPr>
          <w:sz w:val="20"/>
          <w:szCs w:val="20"/>
        </w:rPr>
        <w:t>2</w:t>
      </w:r>
      <w:r w:rsidR="009B6806">
        <w:rPr>
          <w:sz w:val="20"/>
          <w:szCs w:val="20"/>
        </w:rPr>
        <w:t>25</w:t>
      </w:r>
    </w:p>
    <w:p w14:paraId="44A8298B" w14:textId="7EC0C772" w:rsidR="007B4015" w:rsidRPr="00400B85" w:rsidRDefault="007B4015" w:rsidP="007B4015">
      <w:pPr>
        <w:pStyle w:val="ListParagraph"/>
        <w:rPr>
          <w:sz w:val="20"/>
          <w:szCs w:val="20"/>
        </w:rPr>
      </w:pPr>
      <w:r w:rsidRPr="00400B85">
        <w:rPr>
          <w:sz w:val="20"/>
          <w:szCs w:val="20"/>
        </w:rPr>
        <w:t>Estradiol, Progesterone, Testosterone, Luteinizing Hormone</w:t>
      </w:r>
      <w:r w:rsidR="00400B85" w:rsidRPr="00400B85">
        <w:rPr>
          <w:sz w:val="20"/>
          <w:szCs w:val="20"/>
        </w:rPr>
        <w:t xml:space="preserve">, Follicle Stimulating Hormone, </w:t>
      </w:r>
      <w:r w:rsidR="006F06D5">
        <w:rPr>
          <w:sz w:val="20"/>
          <w:szCs w:val="20"/>
        </w:rPr>
        <w:t>SHBG</w:t>
      </w:r>
    </w:p>
    <w:p w14:paraId="0F5ED899" w14:textId="772847EF" w:rsidR="007B4015" w:rsidRPr="00400B85" w:rsidRDefault="00400B85" w:rsidP="007B40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00B85">
        <w:rPr>
          <w:sz w:val="20"/>
          <w:szCs w:val="20"/>
          <w:u w:val="single"/>
        </w:rPr>
        <w:t>Fatigue Panel</w:t>
      </w:r>
      <w:r w:rsidRPr="00400B85">
        <w:rPr>
          <w:sz w:val="20"/>
          <w:szCs w:val="20"/>
        </w:rPr>
        <w:t>:</w:t>
      </w:r>
      <w:r w:rsidRPr="00400B85">
        <w:rPr>
          <w:sz w:val="20"/>
          <w:szCs w:val="20"/>
        </w:rPr>
        <w:tab/>
      </w:r>
      <w:r w:rsidRPr="00400B85">
        <w:rPr>
          <w:sz w:val="20"/>
          <w:szCs w:val="20"/>
        </w:rPr>
        <w:tab/>
        <w:t>$1</w:t>
      </w:r>
      <w:r w:rsidR="00E75D4B">
        <w:rPr>
          <w:sz w:val="20"/>
          <w:szCs w:val="20"/>
        </w:rPr>
        <w:t>00</w:t>
      </w:r>
    </w:p>
    <w:p w14:paraId="1441EB07" w14:textId="751B386C" w:rsidR="00400B85" w:rsidRPr="00400B85" w:rsidRDefault="00400B85" w:rsidP="00400B85">
      <w:pPr>
        <w:pStyle w:val="ListParagraph"/>
        <w:rPr>
          <w:sz w:val="20"/>
          <w:szCs w:val="20"/>
        </w:rPr>
      </w:pPr>
      <w:r w:rsidRPr="00400B85">
        <w:rPr>
          <w:sz w:val="20"/>
          <w:szCs w:val="20"/>
        </w:rPr>
        <w:t xml:space="preserve">Ferritin, </w:t>
      </w:r>
      <w:r w:rsidR="002A504E">
        <w:rPr>
          <w:sz w:val="20"/>
          <w:szCs w:val="20"/>
        </w:rPr>
        <w:t>Hemoglobin</w:t>
      </w:r>
      <w:r w:rsidRPr="00400B85">
        <w:rPr>
          <w:sz w:val="20"/>
          <w:szCs w:val="20"/>
        </w:rPr>
        <w:t>, Vitamin B12, Vitamin D</w:t>
      </w:r>
    </w:p>
    <w:p w14:paraId="7062AD29" w14:textId="77777777" w:rsidR="00400B85" w:rsidRPr="00400B85" w:rsidRDefault="00400B85" w:rsidP="00400B8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00B85">
        <w:rPr>
          <w:sz w:val="20"/>
          <w:szCs w:val="20"/>
          <w:u w:val="single"/>
        </w:rPr>
        <w:t>Thyroid Panel</w:t>
      </w:r>
      <w:r w:rsidRPr="00400B85">
        <w:rPr>
          <w:sz w:val="20"/>
          <w:szCs w:val="20"/>
        </w:rPr>
        <w:t>:</w:t>
      </w:r>
      <w:r w:rsidRPr="00400B85">
        <w:rPr>
          <w:sz w:val="20"/>
          <w:szCs w:val="20"/>
        </w:rPr>
        <w:tab/>
      </w:r>
      <w:r w:rsidRPr="00400B85">
        <w:rPr>
          <w:sz w:val="20"/>
          <w:szCs w:val="20"/>
        </w:rPr>
        <w:tab/>
        <w:t>$75</w:t>
      </w:r>
    </w:p>
    <w:p w14:paraId="0B6BDB1B" w14:textId="77777777" w:rsidR="00400B85" w:rsidRDefault="00400B85" w:rsidP="00400B85">
      <w:pPr>
        <w:pStyle w:val="ListParagraph"/>
        <w:rPr>
          <w:sz w:val="20"/>
          <w:szCs w:val="20"/>
        </w:rPr>
      </w:pPr>
      <w:r w:rsidRPr="00400B85">
        <w:rPr>
          <w:sz w:val="20"/>
          <w:szCs w:val="20"/>
        </w:rPr>
        <w:t>Thyroid Stimulating Hormone, FT3, FT4</w:t>
      </w:r>
    </w:p>
    <w:p w14:paraId="6733C814" w14:textId="74F2004E" w:rsidR="00FB405D" w:rsidRPr="00FB405D" w:rsidRDefault="00FB405D" w:rsidP="00FB405D">
      <w:pPr>
        <w:pStyle w:val="ListParagraph"/>
        <w:numPr>
          <w:ilvl w:val="0"/>
          <w:numId w:val="1"/>
        </w:numPr>
        <w:jc w:val="both"/>
        <w:rPr>
          <w:rFonts w:cs="Calibri"/>
          <w:color w:val="000000" w:themeColor="text1"/>
          <w:sz w:val="20"/>
          <w:szCs w:val="20"/>
          <w:u w:val="single"/>
        </w:rPr>
      </w:pPr>
      <w:r w:rsidRPr="00FB405D">
        <w:rPr>
          <w:rFonts w:cs="Calibri"/>
          <w:color w:val="000000" w:themeColor="text1"/>
          <w:sz w:val="20"/>
          <w:szCs w:val="20"/>
          <w:u w:val="single"/>
        </w:rPr>
        <w:t>Male Hormone Panel</w:t>
      </w:r>
      <w:r w:rsidR="00E5251C">
        <w:rPr>
          <w:rFonts w:cs="Calibri"/>
          <w:color w:val="000000" w:themeColor="text1"/>
          <w:sz w:val="20"/>
          <w:szCs w:val="20"/>
          <w:u w:val="single"/>
        </w:rPr>
        <w:t>:</w:t>
      </w:r>
      <w:r w:rsidR="00E5251C" w:rsidRPr="00E5251C">
        <w:rPr>
          <w:rFonts w:cs="Calibri"/>
          <w:color w:val="000000" w:themeColor="text1"/>
          <w:sz w:val="20"/>
          <w:szCs w:val="20"/>
        </w:rPr>
        <w:t xml:space="preserve">       $2</w:t>
      </w:r>
      <w:r w:rsidR="0068679F">
        <w:rPr>
          <w:rFonts w:cs="Calibri"/>
          <w:color w:val="000000" w:themeColor="text1"/>
          <w:sz w:val="20"/>
          <w:szCs w:val="20"/>
        </w:rPr>
        <w:t>75</w:t>
      </w:r>
    </w:p>
    <w:p w14:paraId="488F94BC" w14:textId="21D09DAF" w:rsidR="00FB405D" w:rsidRDefault="00FB405D" w:rsidP="00E639D1">
      <w:pPr>
        <w:pStyle w:val="ListParagraph"/>
        <w:spacing w:after="0"/>
        <w:jc w:val="both"/>
        <w:rPr>
          <w:rFonts w:eastAsia="Aptos" w:cs="Calibri"/>
          <w:sz w:val="20"/>
          <w:szCs w:val="20"/>
        </w:rPr>
      </w:pPr>
      <w:r w:rsidRPr="00FB405D">
        <w:rPr>
          <w:rFonts w:eastAsia="Aptos" w:cs="Calibri"/>
          <w:sz w:val="20"/>
          <w:szCs w:val="20"/>
        </w:rPr>
        <w:t>Hemoglobin</w:t>
      </w:r>
      <w:r w:rsidR="005624B8">
        <w:rPr>
          <w:rFonts w:eastAsia="Aptos" w:cs="Calibri"/>
          <w:sz w:val="20"/>
          <w:szCs w:val="20"/>
        </w:rPr>
        <w:t>,</w:t>
      </w:r>
      <w:r w:rsidRPr="00FB405D">
        <w:rPr>
          <w:rFonts w:eastAsia="Aptos" w:cs="Calibri"/>
          <w:sz w:val="20"/>
          <w:szCs w:val="20"/>
        </w:rPr>
        <w:t xml:space="preserve"> Estradiol</w:t>
      </w:r>
      <w:r w:rsidR="005624B8">
        <w:rPr>
          <w:rFonts w:eastAsia="Aptos" w:cs="Calibri"/>
          <w:sz w:val="20"/>
          <w:szCs w:val="20"/>
        </w:rPr>
        <w:t>,</w:t>
      </w:r>
      <w:r w:rsidRPr="00FB405D">
        <w:rPr>
          <w:rFonts w:eastAsia="Aptos" w:cs="Calibri"/>
          <w:sz w:val="20"/>
          <w:szCs w:val="20"/>
        </w:rPr>
        <w:t xml:space="preserve"> Testosterone, Ferritin, Vitamin D</w:t>
      </w:r>
      <w:r w:rsidR="005624B8">
        <w:rPr>
          <w:rFonts w:eastAsia="Aptos" w:cs="Calibri"/>
          <w:sz w:val="20"/>
          <w:szCs w:val="20"/>
        </w:rPr>
        <w:t>,</w:t>
      </w:r>
      <w:r w:rsidRPr="00FB405D">
        <w:rPr>
          <w:rFonts w:eastAsia="Aptos" w:cs="Calibri"/>
          <w:sz w:val="20"/>
          <w:szCs w:val="20"/>
        </w:rPr>
        <w:t xml:space="preserve"> Vitamin B12</w:t>
      </w:r>
      <w:r w:rsidR="005624B8">
        <w:rPr>
          <w:rFonts w:eastAsia="Aptos" w:cs="Calibri"/>
          <w:sz w:val="20"/>
          <w:szCs w:val="20"/>
        </w:rPr>
        <w:t>,</w:t>
      </w:r>
      <w:r w:rsidRPr="00FB405D">
        <w:rPr>
          <w:rFonts w:eastAsia="Aptos" w:cs="Calibri"/>
          <w:sz w:val="20"/>
          <w:szCs w:val="20"/>
        </w:rPr>
        <w:t xml:space="preserve"> </w:t>
      </w:r>
      <w:r w:rsidR="000411B9">
        <w:rPr>
          <w:rFonts w:eastAsia="Aptos" w:cs="Calibri"/>
          <w:sz w:val="20"/>
          <w:szCs w:val="20"/>
        </w:rPr>
        <w:t>PSA, and SHBG</w:t>
      </w:r>
    </w:p>
    <w:p w14:paraId="7C8F91F8" w14:textId="612E8B6A" w:rsidR="00E639D1" w:rsidRDefault="00AD73AC" w:rsidP="00E639D1">
      <w:pPr>
        <w:pStyle w:val="ListParagraph"/>
        <w:numPr>
          <w:ilvl w:val="0"/>
          <w:numId w:val="1"/>
        </w:numPr>
        <w:spacing w:after="0"/>
        <w:jc w:val="both"/>
        <w:rPr>
          <w:rFonts w:eastAsia="Aptos" w:cs="Calibri"/>
          <w:sz w:val="20"/>
          <w:szCs w:val="20"/>
        </w:rPr>
      </w:pPr>
      <w:r w:rsidRPr="00AD73AC">
        <w:rPr>
          <w:rFonts w:eastAsia="Aptos" w:cs="Calibri"/>
          <w:sz w:val="20"/>
          <w:szCs w:val="20"/>
          <w:u w:val="single"/>
        </w:rPr>
        <w:t>Respiratory Panel</w:t>
      </w:r>
      <w:r>
        <w:rPr>
          <w:rFonts w:eastAsia="Aptos" w:cs="Calibri"/>
          <w:sz w:val="20"/>
          <w:szCs w:val="20"/>
        </w:rPr>
        <w:t xml:space="preserve">: </w:t>
      </w:r>
      <w:r>
        <w:rPr>
          <w:rFonts w:eastAsia="Aptos" w:cs="Calibri"/>
          <w:sz w:val="20"/>
          <w:szCs w:val="20"/>
        </w:rPr>
        <w:tab/>
        <w:t>$175</w:t>
      </w:r>
    </w:p>
    <w:p w14:paraId="1A14FA8E" w14:textId="01BD9786" w:rsidR="00AD73AC" w:rsidRPr="00AD73AC" w:rsidRDefault="00AD73AC" w:rsidP="00AD73AC">
      <w:pPr>
        <w:pStyle w:val="ListParagraph"/>
        <w:spacing w:after="0"/>
        <w:jc w:val="both"/>
        <w:rPr>
          <w:rFonts w:eastAsia="Aptos" w:cs="Calibri"/>
          <w:sz w:val="20"/>
          <w:szCs w:val="20"/>
        </w:rPr>
      </w:pPr>
      <w:r>
        <w:rPr>
          <w:rFonts w:eastAsia="Aptos" w:cs="Calibri"/>
          <w:sz w:val="20"/>
          <w:szCs w:val="20"/>
        </w:rPr>
        <w:t>Covid</w:t>
      </w:r>
      <w:r w:rsidR="005624B8">
        <w:rPr>
          <w:rFonts w:eastAsia="Aptos" w:cs="Calibri"/>
          <w:sz w:val="20"/>
          <w:szCs w:val="20"/>
        </w:rPr>
        <w:t>, Influenza, RSV</w:t>
      </w:r>
    </w:p>
    <w:p w14:paraId="2D369C65" w14:textId="77777777" w:rsidR="00E639D1" w:rsidRPr="00E639D1" w:rsidRDefault="00E639D1" w:rsidP="00E639D1">
      <w:pPr>
        <w:spacing w:after="0"/>
        <w:jc w:val="both"/>
        <w:rPr>
          <w:rFonts w:eastAsia="Aptos" w:cs="Calibri"/>
          <w:sz w:val="20"/>
          <w:szCs w:val="20"/>
        </w:rPr>
      </w:pPr>
    </w:p>
    <w:p w14:paraId="100265B5" w14:textId="77777777" w:rsidR="00E639D1" w:rsidRPr="00E639D1" w:rsidRDefault="00E639D1" w:rsidP="00E639D1">
      <w:pPr>
        <w:spacing w:after="0"/>
        <w:jc w:val="both"/>
        <w:rPr>
          <w:rFonts w:eastAsia="Aptos" w:cs="Calibri"/>
          <w:sz w:val="20"/>
          <w:szCs w:val="20"/>
        </w:rPr>
      </w:pPr>
    </w:p>
    <w:p w14:paraId="68C3C25A" w14:textId="77777777" w:rsidR="009914FB" w:rsidRDefault="009914FB" w:rsidP="00FB405D">
      <w:pPr>
        <w:pStyle w:val="ListParagraph"/>
        <w:spacing w:after="0"/>
        <w:jc w:val="both"/>
        <w:rPr>
          <w:rFonts w:eastAsia="Aptos" w:cs="Calibri"/>
          <w:sz w:val="20"/>
          <w:szCs w:val="20"/>
        </w:rPr>
      </w:pPr>
    </w:p>
    <w:p w14:paraId="53C04A07" w14:textId="77777777" w:rsidR="002A504E" w:rsidRPr="00FB405D" w:rsidRDefault="002A504E" w:rsidP="00FB405D">
      <w:pPr>
        <w:pStyle w:val="ListParagraph"/>
        <w:spacing w:after="0"/>
        <w:jc w:val="both"/>
        <w:rPr>
          <w:rFonts w:eastAsia="Aptos" w:cs="Calibri"/>
          <w:sz w:val="20"/>
          <w:szCs w:val="20"/>
        </w:rPr>
      </w:pPr>
    </w:p>
    <w:p w14:paraId="4749D899" w14:textId="77777777" w:rsidR="00FB405D" w:rsidRPr="0043585F" w:rsidRDefault="00FB405D" w:rsidP="00FB405D">
      <w:pPr>
        <w:jc w:val="both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</w:p>
    <w:p w14:paraId="7A27E2C6" w14:textId="77777777" w:rsidR="00FB405D" w:rsidRDefault="00FB405D" w:rsidP="00400B85">
      <w:pPr>
        <w:pStyle w:val="ListParagraph"/>
        <w:rPr>
          <w:sz w:val="20"/>
          <w:szCs w:val="20"/>
        </w:rPr>
      </w:pPr>
    </w:p>
    <w:p w14:paraId="7EB7CBD7" w14:textId="77777777" w:rsidR="00400B85" w:rsidRPr="00400B85" w:rsidRDefault="00400B85" w:rsidP="00400B85">
      <w:pPr>
        <w:pStyle w:val="ListParagraph"/>
        <w:rPr>
          <w:sz w:val="20"/>
          <w:szCs w:val="20"/>
        </w:rPr>
      </w:pPr>
    </w:p>
    <w:p w14:paraId="504AFD43" w14:textId="479A7448" w:rsidR="00400B85" w:rsidRPr="00400B85" w:rsidRDefault="00400B85" w:rsidP="00400B8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61867A3C" w14:textId="77777777" w:rsidR="00400B85" w:rsidRPr="00400B85" w:rsidRDefault="00400B85" w:rsidP="00400B85">
      <w:pPr>
        <w:pStyle w:val="ListParagraph"/>
        <w:rPr>
          <w:sz w:val="22"/>
          <w:szCs w:val="22"/>
        </w:rPr>
      </w:pPr>
    </w:p>
    <w:p w14:paraId="25A1F1DB" w14:textId="77777777" w:rsidR="00400B85" w:rsidRPr="00400B85" w:rsidRDefault="00400B85" w:rsidP="00400B85">
      <w:pPr>
        <w:pStyle w:val="ListParagraph"/>
        <w:rPr>
          <w:sz w:val="22"/>
          <w:szCs w:val="22"/>
        </w:rPr>
      </w:pPr>
    </w:p>
    <w:p w14:paraId="2B8779F8" w14:textId="77777777" w:rsidR="00400B85" w:rsidRDefault="00400B85" w:rsidP="00400B85">
      <w:pPr>
        <w:pStyle w:val="ListParagraph"/>
      </w:pPr>
    </w:p>
    <w:sectPr w:rsidR="0040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61AD"/>
    <w:multiLevelType w:val="hybridMultilevel"/>
    <w:tmpl w:val="CAB88B1E"/>
    <w:lvl w:ilvl="0" w:tplc="ECE834D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6ED4"/>
    <w:multiLevelType w:val="hybridMultilevel"/>
    <w:tmpl w:val="21FC274C"/>
    <w:lvl w:ilvl="0" w:tplc="ECE834DC">
      <w:start w:val="1"/>
      <w:numFmt w:val="bullet"/>
      <w:lvlText w:val="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C80EEF"/>
    <w:multiLevelType w:val="hybridMultilevel"/>
    <w:tmpl w:val="9ADC56A0"/>
    <w:lvl w:ilvl="0" w:tplc="ECE834D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F9602A"/>
    <w:multiLevelType w:val="hybridMultilevel"/>
    <w:tmpl w:val="881E54DA"/>
    <w:lvl w:ilvl="0" w:tplc="ECE834D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35495">
    <w:abstractNumId w:val="3"/>
  </w:num>
  <w:num w:numId="2" w16cid:durableId="1097142413">
    <w:abstractNumId w:val="0"/>
  </w:num>
  <w:num w:numId="3" w16cid:durableId="983392583">
    <w:abstractNumId w:val="1"/>
  </w:num>
  <w:num w:numId="4" w16cid:durableId="95494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15"/>
    <w:rsid w:val="00000A9D"/>
    <w:rsid w:val="000411B9"/>
    <w:rsid w:val="001342D5"/>
    <w:rsid w:val="0016709D"/>
    <w:rsid w:val="001D47E6"/>
    <w:rsid w:val="001F60AB"/>
    <w:rsid w:val="00200C40"/>
    <w:rsid w:val="00220639"/>
    <w:rsid w:val="00263CA6"/>
    <w:rsid w:val="0027585F"/>
    <w:rsid w:val="002A504E"/>
    <w:rsid w:val="00316522"/>
    <w:rsid w:val="00326D07"/>
    <w:rsid w:val="003A50B5"/>
    <w:rsid w:val="00400B85"/>
    <w:rsid w:val="0047546F"/>
    <w:rsid w:val="005049AB"/>
    <w:rsid w:val="005624B8"/>
    <w:rsid w:val="005C50B0"/>
    <w:rsid w:val="00605442"/>
    <w:rsid w:val="006614F7"/>
    <w:rsid w:val="00684A8A"/>
    <w:rsid w:val="0068679F"/>
    <w:rsid w:val="006C7994"/>
    <w:rsid w:val="006F06D5"/>
    <w:rsid w:val="007272D8"/>
    <w:rsid w:val="007B4015"/>
    <w:rsid w:val="007E176E"/>
    <w:rsid w:val="008568A4"/>
    <w:rsid w:val="009438A7"/>
    <w:rsid w:val="009914FB"/>
    <w:rsid w:val="009B6806"/>
    <w:rsid w:val="009F00A8"/>
    <w:rsid w:val="00A36D95"/>
    <w:rsid w:val="00A63537"/>
    <w:rsid w:val="00A82FA5"/>
    <w:rsid w:val="00AD73AC"/>
    <w:rsid w:val="00AD7EC9"/>
    <w:rsid w:val="00BC6DD6"/>
    <w:rsid w:val="00C67D81"/>
    <w:rsid w:val="00D97D5F"/>
    <w:rsid w:val="00DA2339"/>
    <w:rsid w:val="00DD24FA"/>
    <w:rsid w:val="00DD5735"/>
    <w:rsid w:val="00E5251C"/>
    <w:rsid w:val="00E60E6B"/>
    <w:rsid w:val="00E639D1"/>
    <w:rsid w:val="00E75D4B"/>
    <w:rsid w:val="00E834AA"/>
    <w:rsid w:val="00E91A26"/>
    <w:rsid w:val="00EB5902"/>
    <w:rsid w:val="00F128D1"/>
    <w:rsid w:val="00F556FC"/>
    <w:rsid w:val="00F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6D2B"/>
  <w15:chartTrackingRefBased/>
  <w15:docId w15:val="{087887E5-6395-44E9-9A91-E4F2EADC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4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0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7FE7-2320-4DC4-BF08-91212AC8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Poshek</dc:creator>
  <cp:keywords/>
  <dc:description/>
  <cp:lastModifiedBy>Kristina Poshek</cp:lastModifiedBy>
  <cp:revision>43</cp:revision>
  <cp:lastPrinted>2024-08-08T16:47:00Z</cp:lastPrinted>
  <dcterms:created xsi:type="dcterms:W3CDTF">2024-08-08T16:23:00Z</dcterms:created>
  <dcterms:modified xsi:type="dcterms:W3CDTF">2024-09-30T19:39:00Z</dcterms:modified>
</cp:coreProperties>
</file>